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B5" w:rsidRPr="005C04B5" w:rsidRDefault="009F2DB5" w:rsidP="009F2DB5">
      <w:pPr>
        <w:tabs>
          <w:tab w:val="left" w:pos="7200"/>
        </w:tabs>
        <w:ind w:left="3060" w:rightChars="-270" w:right="-756" w:firstLine="0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>ЧРЕЗ</w:t>
      </w:r>
    </w:p>
    <w:p w:rsidR="009F2DB5" w:rsidRPr="005C04B5" w:rsidRDefault="009F2DB5" w:rsidP="009F2DB5">
      <w:pPr>
        <w:tabs>
          <w:tab w:val="left" w:pos="7200"/>
        </w:tabs>
        <w:ind w:left="3060" w:rightChars="-270" w:right="-756" w:firstLine="0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>Г-ЖА ЦЕЦКА ЦАЧЕВА</w:t>
      </w:r>
    </w:p>
    <w:p w:rsidR="009F2DB5" w:rsidRPr="005C04B5" w:rsidRDefault="009F2DB5" w:rsidP="009F2DB5">
      <w:pPr>
        <w:tabs>
          <w:tab w:val="left" w:pos="7200"/>
        </w:tabs>
        <w:ind w:left="3060" w:rightChars="-270" w:right="-756" w:firstLine="0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 xml:space="preserve">ПРЕДСЕДАТЕЛ </w:t>
      </w:r>
    </w:p>
    <w:p w:rsidR="009F2DB5" w:rsidRPr="005C04B5" w:rsidRDefault="009F2DB5" w:rsidP="009F2DB5">
      <w:pPr>
        <w:tabs>
          <w:tab w:val="left" w:pos="7200"/>
        </w:tabs>
        <w:ind w:left="3060" w:rightChars="-270" w:right="-756" w:firstLine="0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>НА 43-ОТО НАРОДНО СЪБРАНИЕ</w:t>
      </w:r>
    </w:p>
    <w:p w:rsidR="009F2DB5" w:rsidRPr="005C04B5" w:rsidRDefault="009F2DB5" w:rsidP="009F2DB5">
      <w:pPr>
        <w:tabs>
          <w:tab w:val="left" w:pos="7200"/>
        </w:tabs>
        <w:ind w:left="3060" w:rightChars="-270" w:right="-756" w:firstLine="0"/>
        <w:rPr>
          <w:rFonts w:eastAsia="Times New Roman" w:cs="Arial"/>
          <w:b/>
          <w:sz w:val="24"/>
          <w:szCs w:val="24"/>
          <w:lang w:eastAsia="bg-BG"/>
        </w:rPr>
      </w:pPr>
    </w:p>
    <w:p w:rsidR="009F2DB5" w:rsidRPr="005C04B5" w:rsidRDefault="009F2DB5" w:rsidP="009F2DB5">
      <w:pPr>
        <w:tabs>
          <w:tab w:val="left" w:pos="7200"/>
        </w:tabs>
        <w:ind w:left="3060" w:rightChars="-270" w:right="-756" w:firstLine="0"/>
        <w:rPr>
          <w:rFonts w:eastAsia="Times New Roman" w:cs="Arial"/>
          <w:b/>
          <w:sz w:val="24"/>
          <w:szCs w:val="24"/>
          <w:lang w:eastAsia="bg-BG"/>
        </w:rPr>
      </w:pPr>
    </w:p>
    <w:p w:rsidR="009F2DB5" w:rsidRPr="005C04B5" w:rsidRDefault="009F2DB5" w:rsidP="009F2DB5">
      <w:pPr>
        <w:tabs>
          <w:tab w:val="left" w:pos="7200"/>
        </w:tabs>
        <w:ind w:left="3060" w:rightChars="-270" w:right="-756" w:firstLine="0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>ДО</w:t>
      </w:r>
    </w:p>
    <w:p w:rsidR="009F2DB5" w:rsidRPr="005C04B5" w:rsidRDefault="009F2DB5" w:rsidP="009F2DB5">
      <w:pPr>
        <w:tabs>
          <w:tab w:val="left" w:pos="8460"/>
          <w:tab w:val="left" w:pos="8820"/>
          <w:tab w:val="left" w:pos="9180"/>
        </w:tabs>
        <w:ind w:left="3060" w:rightChars="-150" w:right="-420" w:firstLine="0"/>
        <w:jc w:val="left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>МИНИСТЪР</w:t>
      </w:r>
      <w:r>
        <w:rPr>
          <w:rFonts w:eastAsia="Times New Roman" w:cs="Arial"/>
          <w:b/>
          <w:sz w:val="24"/>
          <w:szCs w:val="24"/>
          <w:lang w:eastAsia="bg-BG"/>
        </w:rPr>
        <w:t>А</w:t>
      </w:r>
      <w:r w:rsidRPr="005C04B5">
        <w:rPr>
          <w:rFonts w:eastAsia="Times New Roman" w:cs="Arial"/>
          <w:b/>
          <w:sz w:val="24"/>
          <w:szCs w:val="24"/>
          <w:lang w:eastAsia="bg-BG"/>
        </w:rPr>
        <w:t xml:space="preserve"> НА </w:t>
      </w:r>
      <w:r>
        <w:rPr>
          <w:rFonts w:eastAsia="Times New Roman" w:cs="Arial"/>
          <w:b/>
          <w:sz w:val="24"/>
          <w:szCs w:val="24"/>
          <w:lang w:eastAsia="bg-BG"/>
        </w:rPr>
        <w:t>ОБРАЗОВАНИЕТО</w:t>
      </w:r>
    </w:p>
    <w:p w:rsidR="009F2DB5" w:rsidRPr="005C04B5" w:rsidRDefault="009F2DB5" w:rsidP="009F2DB5">
      <w:pPr>
        <w:tabs>
          <w:tab w:val="left" w:pos="8460"/>
          <w:tab w:val="left" w:pos="8820"/>
          <w:tab w:val="left" w:pos="9180"/>
        </w:tabs>
        <w:ind w:left="3060" w:rightChars="-150" w:right="-420" w:firstLine="0"/>
        <w:jc w:val="left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 xml:space="preserve">И </w:t>
      </w:r>
      <w:r>
        <w:rPr>
          <w:rFonts w:eastAsia="Times New Roman" w:cs="Arial"/>
          <w:b/>
          <w:sz w:val="24"/>
          <w:szCs w:val="24"/>
          <w:lang w:eastAsia="bg-BG"/>
        </w:rPr>
        <w:t>НАУКАТА</w:t>
      </w:r>
    </w:p>
    <w:p w:rsidR="009F2DB5" w:rsidRPr="005C04B5" w:rsidRDefault="009F2DB5" w:rsidP="009F2DB5">
      <w:pPr>
        <w:tabs>
          <w:tab w:val="left" w:pos="7200"/>
        </w:tabs>
        <w:ind w:left="3060" w:rightChars="-300" w:right="-840" w:firstLine="0"/>
        <w:rPr>
          <w:rFonts w:eastAsia="Times New Roman" w:cs="Arial"/>
          <w:b/>
          <w:sz w:val="24"/>
          <w:szCs w:val="24"/>
          <w:lang w:eastAsia="bg-BG"/>
        </w:rPr>
      </w:pPr>
    </w:p>
    <w:p w:rsidR="009F2DB5" w:rsidRPr="005C04B5" w:rsidRDefault="009F2DB5" w:rsidP="009F2DB5">
      <w:pPr>
        <w:tabs>
          <w:tab w:val="left" w:pos="7200"/>
        </w:tabs>
        <w:ind w:left="3060" w:firstLine="0"/>
        <w:rPr>
          <w:rFonts w:eastAsia="Times New Roman" w:cs="Arial"/>
          <w:b/>
          <w:sz w:val="24"/>
          <w:szCs w:val="24"/>
          <w:lang w:eastAsia="bg-BG"/>
        </w:rPr>
      </w:pPr>
    </w:p>
    <w:p w:rsidR="009F2DB5" w:rsidRPr="005C04B5" w:rsidRDefault="009F2DB5" w:rsidP="009F2DB5">
      <w:pPr>
        <w:tabs>
          <w:tab w:val="left" w:pos="7200"/>
        </w:tabs>
        <w:ind w:firstLine="0"/>
        <w:rPr>
          <w:rFonts w:eastAsia="Times New Roman" w:cs="Arial"/>
          <w:b/>
          <w:sz w:val="24"/>
          <w:szCs w:val="24"/>
          <w:lang w:eastAsia="bg-BG"/>
        </w:rPr>
      </w:pPr>
    </w:p>
    <w:p w:rsidR="009F2DB5" w:rsidRDefault="009F2DB5" w:rsidP="009F2DB5">
      <w:pPr>
        <w:ind w:firstLine="0"/>
        <w:jc w:val="center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>В Ъ П Р О С</w:t>
      </w:r>
    </w:p>
    <w:p w:rsidR="009F2DB5" w:rsidRDefault="009F2DB5" w:rsidP="009F2DB5">
      <w:pPr>
        <w:ind w:firstLine="0"/>
        <w:jc w:val="center"/>
        <w:rPr>
          <w:rFonts w:eastAsia="Times New Roman" w:cs="Arial"/>
          <w:b/>
          <w:sz w:val="24"/>
          <w:szCs w:val="24"/>
          <w:lang w:eastAsia="bg-BG"/>
        </w:rPr>
      </w:pPr>
      <w:r>
        <w:rPr>
          <w:rFonts w:eastAsia="Times New Roman" w:cs="Arial"/>
          <w:b/>
          <w:sz w:val="24"/>
          <w:szCs w:val="24"/>
          <w:lang w:eastAsia="bg-BG"/>
        </w:rPr>
        <w:t>Мариана Бояджиева и Корнелия Нинова –</w:t>
      </w:r>
    </w:p>
    <w:p w:rsidR="009F2DB5" w:rsidRPr="005C04B5" w:rsidRDefault="009F2DB5" w:rsidP="009F2DB5">
      <w:pPr>
        <w:ind w:firstLine="0"/>
        <w:jc w:val="center"/>
        <w:rPr>
          <w:rFonts w:eastAsia="Times New Roman" w:cs="Arial"/>
          <w:b/>
          <w:sz w:val="24"/>
          <w:szCs w:val="24"/>
          <w:lang w:eastAsia="bg-BG"/>
        </w:rPr>
      </w:pPr>
      <w:r>
        <w:rPr>
          <w:rFonts w:eastAsia="Times New Roman" w:cs="Arial"/>
          <w:b/>
          <w:sz w:val="24"/>
          <w:szCs w:val="24"/>
          <w:lang w:eastAsia="bg-BG"/>
        </w:rPr>
        <w:t>народни</w:t>
      </w:r>
      <w:r w:rsidRPr="005C04B5">
        <w:rPr>
          <w:rFonts w:eastAsia="Times New Roman" w:cs="Arial"/>
          <w:b/>
          <w:sz w:val="24"/>
          <w:szCs w:val="24"/>
          <w:lang w:eastAsia="bg-BG"/>
        </w:rPr>
        <w:t xml:space="preserve"> представител</w:t>
      </w:r>
      <w:r>
        <w:rPr>
          <w:rFonts w:eastAsia="Times New Roman" w:cs="Arial"/>
          <w:b/>
          <w:sz w:val="24"/>
          <w:szCs w:val="24"/>
          <w:lang w:eastAsia="bg-BG"/>
        </w:rPr>
        <w:t>и</w:t>
      </w:r>
      <w:r w:rsidRPr="005C04B5">
        <w:rPr>
          <w:rFonts w:eastAsia="Times New Roman" w:cs="Arial"/>
          <w:b/>
          <w:sz w:val="24"/>
          <w:szCs w:val="24"/>
          <w:lang w:eastAsia="bg-BG"/>
        </w:rPr>
        <w:t xml:space="preserve">, </w:t>
      </w:r>
      <w:proofErr w:type="spellStart"/>
      <w:r w:rsidRPr="005C04B5">
        <w:rPr>
          <w:rFonts w:eastAsia="Times New Roman" w:cs="Arial"/>
          <w:b/>
          <w:sz w:val="24"/>
          <w:szCs w:val="24"/>
          <w:lang w:eastAsia="bg-BG"/>
        </w:rPr>
        <w:t>ПГБСПЛБ</w:t>
      </w:r>
      <w:proofErr w:type="spellEnd"/>
    </w:p>
    <w:p w:rsidR="009F2DB5" w:rsidRPr="005C04B5" w:rsidRDefault="009F2DB5" w:rsidP="009F2DB5">
      <w:pPr>
        <w:ind w:firstLine="709"/>
        <w:rPr>
          <w:rFonts w:eastAsia="Times New Roman" w:cs="Arial"/>
          <w:sz w:val="24"/>
          <w:szCs w:val="24"/>
          <w:lang w:eastAsia="bg-BG"/>
        </w:rPr>
      </w:pPr>
    </w:p>
    <w:p w:rsidR="009F2DB5" w:rsidRPr="005C04B5" w:rsidRDefault="009F2DB5" w:rsidP="009F2DB5">
      <w:pPr>
        <w:ind w:firstLine="709"/>
        <w:rPr>
          <w:rFonts w:eastAsia="Times New Roman" w:cs="Arial"/>
          <w:sz w:val="24"/>
          <w:szCs w:val="24"/>
          <w:lang w:eastAsia="bg-BG"/>
        </w:rPr>
      </w:pPr>
      <w:r w:rsidRPr="005C04B5">
        <w:rPr>
          <w:rFonts w:eastAsia="Times New Roman" w:cs="Arial"/>
          <w:sz w:val="24"/>
          <w:szCs w:val="24"/>
          <w:lang w:eastAsia="bg-BG"/>
        </w:rPr>
        <w:t xml:space="preserve">Съгласно чл. 90, ал. 1 от Конституцията на Република България и чл. </w:t>
      </w:r>
      <w:r w:rsidRPr="005C04B5">
        <w:rPr>
          <w:rFonts w:eastAsia="Times New Roman" w:cs="Arial"/>
          <w:sz w:val="24"/>
          <w:szCs w:val="24"/>
          <w:lang w:val="ru-RU" w:eastAsia="bg-BG"/>
        </w:rPr>
        <w:t>91</w:t>
      </w:r>
      <w:r w:rsidRPr="005C04B5">
        <w:rPr>
          <w:rFonts w:eastAsia="Times New Roman" w:cs="Arial"/>
          <w:sz w:val="24"/>
          <w:szCs w:val="24"/>
          <w:lang w:eastAsia="bg-BG"/>
        </w:rPr>
        <w:t xml:space="preserve"> от </w:t>
      </w:r>
      <w:proofErr w:type="spellStart"/>
      <w:r w:rsidRPr="005C04B5">
        <w:rPr>
          <w:rFonts w:eastAsia="Times New Roman" w:cs="Arial"/>
          <w:sz w:val="24"/>
          <w:szCs w:val="24"/>
          <w:lang w:eastAsia="bg-BG"/>
        </w:rPr>
        <w:t>ПОДНС</w:t>
      </w:r>
      <w:proofErr w:type="spellEnd"/>
      <w:r w:rsidRPr="005C04B5">
        <w:rPr>
          <w:rFonts w:eastAsia="Times New Roman" w:cs="Arial"/>
          <w:sz w:val="24"/>
          <w:szCs w:val="24"/>
          <w:lang w:eastAsia="bg-BG"/>
        </w:rPr>
        <w:t xml:space="preserve"> внасям</w:t>
      </w:r>
      <w:r>
        <w:rPr>
          <w:rFonts w:eastAsia="Times New Roman" w:cs="Arial"/>
          <w:sz w:val="24"/>
          <w:szCs w:val="24"/>
          <w:lang w:eastAsia="bg-BG"/>
        </w:rPr>
        <w:t>е</w:t>
      </w:r>
      <w:r w:rsidRPr="005C04B5">
        <w:rPr>
          <w:rFonts w:eastAsia="Times New Roman" w:cs="Arial"/>
          <w:sz w:val="24"/>
          <w:szCs w:val="24"/>
          <w:lang w:eastAsia="bg-BG"/>
        </w:rPr>
        <w:t xml:space="preserve"> въпрос</w:t>
      </w:r>
    </w:p>
    <w:p w:rsidR="009F2DB5" w:rsidRPr="005C04B5" w:rsidRDefault="009F2DB5" w:rsidP="009F2DB5">
      <w:pPr>
        <w:ind w:firstLine="709"/>
        <w:rPr>
          <w:rFonts w:eastAsia="Times New Roman" w:cs="Arial"/>
          <w:sz w:val="24"/>
          <w:szCs w:val="24"/>
          <w:lang w:eastAsia="bg-BG"/>
        </w:rPr>
      </w:pPr>
    </w:p>
    <w:p w:rsidR="009F2DB5" w:rsidRPr="005C04B5" w:rsidRDefault="009F2DB5" w:rsidP="009F2DB5">
      <w:pPr>
        <w:ind w:firstLine="709"/>
        <w:rPr>
          <w:rFonts w:eastAsia="Times New Roman" w:cs="Arial"/>
          <w:sz w:val="24"/>
          <w:szCs w:val="24"/>
          <w:lang w:eastAsia="bg-BG"/>
        </w:rPr>
      </w:pPr>
    </w:p>
    <w:p w:rsidR="009F2DB5" w:rsidRPr="005C04B5" w:rsidRDefault="009F2DB5" w:rsidP="009F2DB5">
      <w:pPr>
        <w:ind w:firstLine="709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>ОТНОСНО:</w:t>
      </w:r>
      <w:r w:rsidRPr="005C04B5">
        <w:rPr>
          <w:rFonts w:eastAsia="Times New Roman" w:cs="Arial"/>
          <w:sz w:val="24"/>
          <w:szCs w:val="24"/>
          <w:lang w:eastAsia="bg-BG"/>
        </w:rPr>
        <w:t xml:space="preserve"> </w:t>
      </w:r>
      <w:r>
        <w:rPr>
          <w:rFonts w:eastAsia="Times New Roman" w:cs="Arial"/>
          <w:sz w:val="24"/>
          <w:szCs w:val="24"/>
          <w:lang w:eastAsia="bg-BG"/>
        </w:rPr>
        <w:t>проектите за общообразователни учебни програми по литература и история</w:t>
      </w:r>
    </w:p>
    <w:p w:rsidR="009F2DB5" w:rsidRPr="005C04B5" w:rsidRDefault="009F2DB5" w:rsidP="009F2DB5">
      <w:pPr>
        <w:tabs>
          <w:tab w:val="left" w:pos="7200"/>
        </w:tabs>
        <w:ind w:firstLine="0"/>
        <w:rPr>
          <w:rFonts w:eastAsia="Times New Roman" w:cs="Arial"/>
          <w:b/>
          <w:sz w:val="24"/>
          <w:szCs w:val="24"/>
          <w:lang w:eastAsia="bg-BG"/>
        </w:rPr>
      </w:pPr>
    </w:p>
    <w:p w:rsidR="009F2DB5" w:rsidRPr="005C04B5" w:rsidRDefault="009F2DB5" w:rsidP="009F2DB5">
      <w:pPr>
        <w:tabs>
          <w:tab w:val="left" w:pos="7200"/>
        </w:tabs>
        <w:ind w:firstLine="0"/>
        <w:rPr>
          <w:rFonts w:eastAsia="Times New Roman" w:cs="Arial"/>
          <w:b/>
          <w:sz w:val="24"/>
          <w:szCs w:val="24"/>
          <w:lang w:eastAsia="bg-BG"/>
        </w:rPr>
      </w:pPr>
    </w:p>
    <w:p w:rsidR="009F2DB5" w:rsidRPr="005C04B5" w:rsidRDefault="009F2DB5" w:rsidP="009F2DB5">
      <w:pPr>
        <w:ind w:firstLineChars="257" w:firstLine="619"/>
        <w:rPr>
          <w:rFonts w:eastAsia="Times New Roman" w:cs="Arial"/>
          <w:b/>
          <w:sz w:val="24"/>
          <w:szCs w:val="24"/>
          <w:lang w:eastAsia="bg-BG"/>
        </w:rPr>
      </w:pPr>
    </w:p>
    <w:p w:rsidR="009F2DB5" w:rsidRDefault="009F2DB5" w:rsidP="009F2DB5">
      <w:pPr>
        <w:ind w:firstLine="619"/>
        <w:rPr>
          <w:rFonts w:eastAsia="Times New Roman" w:cs="Arial"/>
          <w:sz w:val="24"/>
          <w:szCs w:val="24"/>
          <w:lang w:eastAsia="bg-BG"/>
        </w:rPr>
      </w:pPr>
      <w:r>
        <w:rPr>
          <w:rFonts w:eastAsia="Times New Roman" w:cs="Arial"/>
          <w:sz w:val="24"/>
          <w:szCs w:val="24"/>
          <w:lang w:eastAsia="bg-BG"/>
        </w:rPr>
        <w:t>Каква е Вашата позиция по основните тези и изразената тревога във възникналата обществена дискусия, свързана с проектите за общообразователните учебни програми по литература и история?</w:t>
      </w:r>
    </w:p>
    <w:p w:rsidR="009F2DB5" w:rsidRPr="005C04B5" w:rsidRDefault="009F2DB5" w:rsidP="009F2DB5">
      <w:pPr>
        <w:ind w:firstLine="619"/>
        <w:rPr>
          <w:rFonts w:eastAsia="Times New Roman" w:cs="Arial"/>
          <w:sz w:val="24"/>
          <w:szCs w:val="24"/>
          <w:lang w:eastAsia="bg-BG"/>
        </w:rPr>
      </w:pPr>
    </w:p>
    <w:p w:rsidR="009F2DB5" w:rsidRPr="005C04B5" w:rsidRDefault="009F2DB5" w:rsidP="009F2DB5">
      <w:pPr>
        <w:ind w:firstLine="619"/>
        <w:rPr>
          <w:rFonts w:eastAsia="Times New Roman" w:cs="Arial"/>
          <w:sz w:val="24"/>
          <w:szCs w:val="24"/>
          <w:lang w:eastAsia="bg-BG"/>
        </w:rPr>
      </w:pPr>
    </w:p>
    <w:p w:rsidR="009F2DB5" w:rsidRPr="005C04B5" w:rsidRDefault="009F2DB5" w:rsidP="009F2DB5">
      <w:pPr>
        <w:ind w:firstLineChars="257" w:firstLine="619"/>
        <w:rPr>
          <w:rFonts w:eastAsia="Times New Roman" w:cs="Arial"/>
          <w:b/>
          <w:sz w:val="24"/>
          <w:szCs w:val="24"/>
          <w:lang w:eastAsia="bg-BG"/>
        </w:rPr>
      </w:pPr>
    </w:p>
    <w:p w:rsidR="009F2DB5" w:rsidRDefault="009F2DB5" w:rsidP="009F2DB5">
      <w:pPr>
        <w:ind w:firstLineChars="257" w:firstLine="617"/>
        <w:rPr>
          <w:rFonts w:eastAsia="Times New Roman" w:cs="Arial"/>
          <w:sz w:val="24"/>
          <w:szCs w:val="24"/>
          <w:lang w:eastAsia="bg-BG"/>
        </w:rPr>
      </w:pPr>
    </w:p>
    <w:p w:rsidR="009F2DB5" w:rsidRDefault="009F2DB5" w:rsidP="009F2DB5">
      <w:pPr>
        <w:ind w:firstLineChars="257" w:firstLine="617"/>
        <w:rPr>
          <w:rFonts w:eastAsia="Times New Roman" w:cs="Arial"/>
          <w:sz w:val="24"/>
          <w:szCs w:val="24"/>
          <w:lang w:eastAsia="bg-BG"/>
        </w:rPr>
      </w:pPr>
    </w:p>
    <w:p w:rsidR="009F2DB5" w:rsidRPr="005C04B5" w:rsidRDefault="009F2DB5" w:rsidP="009F2DB5">
      <w:pPr>
        <w:ind w:firstLineChars="257" w:firstLine="617"/>
        <w:rPr>
          <w:rFonts w:eastAsia="Times New Roman" w:cs="Arial"/>
          <w:sz w:val="24"/>
          <w:szCs w:val="24"/>
          <w:lang w:eastAsia="bg-BG"/>
        </w:rPr>
      </w:pPr>
    </w:p>
    <w:p w:rsidR="009F2DB5" w:rsidRPr="005C04B5" w:rsidRDefault="009F2DB5" w:rsidP="009F2DB5">
      <w:pPr>
        <w:ind w:firstLineChars="257" w:firstLine="617"/>
        <w:rPr>
          <w:rFonts w:eastAsia="Times New Roman" w:cs="Arial"/>
          <w:sz w:val="24"/>
          <w:szCs w:val="24"/>
          <w:lang w:eastAsia="bg-BG"/>
        </w:rPr>
      </w:pPr>
    </w:p>
    <w:p w:rsidR="009F2DB5" w:rsidRPr="005C04B5" w:rsidRDefault="009F2DB5" w:rsidP="009F2DB5">
      <w:pPr>
        <w:ind w:firstLineChars="257" w:firstLine="617"/>
        <w:rPr>
          <w:rFonts w:eastAsia="Times New Roman" w:cs="Arial"/>
          <w:sz w:val="24"/>
          <w:szCs w:val="24"/>
          <w:lang w:eastAsia="bg-BG"/>
        </w:rPr>
      </w:pPr>
    </w:p>
    <w:p w:rsidR="009F2DB5" w:rsidRDefault="009F2DB5" w:rsidP="009F2DB5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  <w:r>
        <w:rPr>
          <w:rFonts w:eastAsia="Times New Roman" w:cs="Arial"/>
          <w:b/>
          <w:sz w:val="24"/>
          <w:szCs w:val="24"/>
          <w:lang w:eastAsia="bg-BG"/>
        </w:rPr>
        <w:t>Мариана Бояджиева</w:t>
      </w:r>
    </w:p>
    <w:p w:rsidR="009F2DB5" w:rsidRDefault="009F2DB5" w:rsidP="009F2DB5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</w:p>
    <w:p w:rsidR="009F2DB5" w:rsidRDefault="009F2DB5" w:rsidP="009F2DB5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</w:p>
    <w:p w:rsidR="009F2DB5" w:rsidRPr="005C04B5" w:rsidRDefault="009F2DB5" w:rsidP="009F2DB5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  <w:r>
        <w:rPr>
          <w:rFonts w:eastAsia="Times New Roman" w:cs="Arial"/>
          <w:b/>
          <w:sz w:val="24"/>
          <w:szCs w:val="24"/>
          <w:lang w:eastAsia="bg-BG"/>
        </w:rPr>
        <w:t>Корнелия Нинова</w:t>
      </w:r>
    </w:p>
    <w:p w:rsidR="009F2DB5" w:rsidRPr="005C04B5" w:rsidRDefault="009F2DB5" w:rsidP="009F2DB5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  <w:r>
        <w:rPr>
          <w:rFonts w:eastAsia="Times New Roman" w:cs="Arial"/>
          <w:b/>
          <w:sz w:val="24"/>
          <w:szCs w:val="24"/>
          <w:lang w:eastAsia="bg-BG"/>
        </w:rPr>
        <w:t>народни</w:t>
      </w:r>
      <w:r w:rsidRPr="005C04B5">
        <w:rPr>
          <w:rFonts w:eastAsia="Times New Roman" w:cs="Arial"/>
          <w:b/>
          <w:sz w:val="24"/>
          <w:szCs w:val="24"/>
          <w:lang w:eastAsia="bg-BG"/>
        </w:rPr>
        <w:t xml:space="preserve"> представител</w:t>
      </w:r>
      <w:r>
        <w:rPr>
          <w:rFonts w:eastAsia="Times New Roman" w:cs="Arial"/>
          <w:b/>
          <w:sz w:val="24"/>
          <w:szCs w:val="24"/>
          <w:lang w:eastAsia="bg-BG"/>
        </w:rPr>
        <w:t>и</w:t>
      </w:r>
    </w:p>
    <w:p w:rsidR="009F2DB5" w:rsidRPr="005C04B5" w:rsidRDefault="009F2DB5" w:rsidP="009F2DB5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</w:p>
    <w:p w:rsidR="009F2DB5" w:rsidRPr="005C04B5" w:rsidRDefault="009F2DB5" w:rsidP="009F2DB5">
      <w:pPr>
        <w:ind w:left="2124" w:hanging="2124"/>
        <w:rPr>
          <w:rFonts w:eastAsia="Times New Roman" w:cs="Arial"/>
          <w:b/>
          <w:sz w:val="24"/>
          <w:szCs w:val="24"/>
          <w:lang w:eastAsia="bg-BG"/>
        </w:rPr>
      </w:pPr>
    </w:p>
    <w:p w:rsidR="009F2DB5" w:rsidRDefault="009F2DB5" w:rsidP="009F2DB5">
      <w:pPr>
        <w:ind w:firstLine="0"/>
      </w:pPr>
    </w:p>
    <w:p w:rsidR="005A32C0" w:rsidRDefault="005A32C0">
      <w:bookmarkStart w:id="0" w:name="_GoBack"/>
      <w:bookmarkEnd w:id="0"/>
    </w:p>
    <w:sectPr w:rsidR="005A3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B5"/>
    <w:rsid w:val="001808B9"/>
    <w:rsid w:val="005A32C0"/>
    <w:rsid w:val="00625BCD"/>
    <w:rsid w:val="009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B5"/>
    <w:pPr>
      <w:spacing w:after="0" w:line="240" w:lineRule="auto"/>
      <w:ind w:firstLine="648"/>
      <w:jc w:val="both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B5"/>
    <w:pPr>
      <w:spacing w:after="0" w:line="240" w:lineRule="auto"/>
      <w:ind w:firstLine="648"/>
      <w:jc w:val="both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bsp1</dc:creator>
  <cp:lastModifiedBy>bsp1</cp:lastModifiedBy>
  <cp:revision>1</cp:revision>
  <dcterms:created xsi:type="dcterms:W3CDTF">2016-02-02T12:35:00Z</dcterms:created>
  <dcterms:modified xsi:type="dcterms:W3CDTF">2016-02-02T12:37:00Z</dcterms:modified>
</cp:coreProperties>
</file>